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0F" w:rsidRPr="0073590F" w:rsidRDefault="0073590F" w:rsidP="00E4003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с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КаникулыОнлайн</w:t>
      </w:r>
      <w:proofErr w:type="spellEnd"/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 xml:space="preserve">Новый формат каникул не только удивляет, но и радует своими возможностями. Конечно, свежий воздух, прогулки никто не отменял, но в дождливую погоду, оказывается, есть чем заняться! Что же интересного успели сделать педагоги и учащиеся школ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района в первую неделю каникул?</w:t>
      </w:r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 xml:space="preserve">«Центр детского творчества» подводит итоги районного онлайн-конкурса детского прикладного творчества «Осенние фантазии». На финишной прямой жюри ждут более 100 творческих, креативных поделок в различных техниках. Практически ни одна школа не осталась в стороне! В этом году поразило не только количество присланных работ, но и разнообразие: рисунки, поделки из овощей и природных материалов, осенние панно, вышивки, витражи, картины из круп и семян,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вытынанки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, и даже картина в технике «бумажный тоннель». Все эти работы можно увидеть в социальной сети «В контакте», в группе «ЦДТ»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района. Совсем скоро итоги будут подведены, все участники награждены сертификатами участников и призами, а победители в номинациях- грамотами и подарками. </w:t>
      </w:r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>С 26 октября «Центром детского творчества» запущен новый онлайн-конкурс чтецов «Наедине с осенью». Сейчас ребята учат красивые стихи об осени (а может и сами пишут их!) и скоро порадуют своими видеороликами. А мы обещаем оценить каждого по достоинству вместе с районной газетой «Знамя Ильича».</w:t>
      </w:r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 xml:space="preserve">Что интересного проводится в школах на таких новых, длинных каникулах в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>?</w:t>
      </w:r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Голухинская</w:t>
      </w:r>
      <w:proofErr w:type="spellEnd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стала организатором районного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чтецов "Читаем стихи Сергея Есенина". Более 20-ти работ выслали участники </w:t>
      </w:r>
      <w:proofErr w:type="spellStart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Заринского</w:t>
      </w:r>
      <w:proofErr w:type="spellEnd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и это не предел.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A43F1" w:rsidRPr="0073590F" w:rsidRDefault="00AA43F1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акции «Дай 5!» РДШ ребята фиксируют свои добрые дела и делятся впечатлениями</w:t>
      </w:r>
      <w:r w:rsidR="004C4F1E"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школы «В контакте»!</w:t>
      </w:r>
      <w:r w:rsidR="004C4F1E"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Верим, добрые дела нужно только начать считать, а дальше они станут доброй и полезной привычкой. «</w:t>
      </w:r>
      <w:r w:rsidR="00E4003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C4F1E"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бабушек и дедушек» не остался в стороне у </w:t>
      </w:r>
      <w:proofErr w:type="spellStart"/>
      <w:r w:rsidR="004C4F1E"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голухинских</w:t>
      </w:r>
      <w:proofErr w:type="spellEnd"/>
      <w:r w:rsidR="004C4F1E"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ребят. Они поздравляли своих родных, писали теплые слова, рисовали рисунки.</w:t>
      </w:r>
    </w:p>
    <w:p w:rsidR="004C4F1E" w:rsidRPr="0073590F" w:rsidRDefault="004C4F1E" w:rsidP="00342C8B">
      <w:pPr>
        <w:pStyle w:val="a3"/>
        <w:spacing w:before="0" w:beforeAutospacing="0" w:after="150" w:afterAutospacing="0"/>
        <w:ind w:firstLine="567"/>
        <w:jc w:val="both"/>
      </w:pPr>
      <w:r w:rsidRPr="0073590F">
        <w:rPr>
          <w:shd w:val="clear" w:color="auto" w:fill="FFFFFF"/>
        </w:rPr>
        <w:t>Учащиеся младших классов МКОУ «</w:t>
      </w:r>
      <w:proofErr w:type="spellStart"/>
      <w:r w:rsidRPr="0073590F">
        <w:rPr>
          <w:shd w:val="clear" w:color="auto" w:fill="FFFFFF"/>
        </w:rPr>
        <w:t>Жуланихинская</w:t>
      </w:r>
      <w:proofErr w:type="spellEnd"/>
      <w:r w:rsidRPr="0073590F">
        <w:rPr>
          <w:shd w:val="clear" w:color="auto" w:fill="FFFFFF"/>
        </w:rPr>
        <w:t xml:space="preserve"> СОШ» приняли участие в онлайн-викторине «Путешествие по сказкам». Ребята отвечали на вопросы викторины, а потом </w:t>
      </w:r>
      <w:r w:rsidRPr="0073590F">
        <w:t xml:space="preserve">приняли участие в </w:t>
      </w:r>
      <w:r w:rsidRPr="0073590F">
        <w:t>и</w:t>
      </w:r>
      <w:r w:rsidRPr="0073590F">
        <w:t>з</w:t>
      </w:r>
      <w:r w:rsidRPr="0073590F">
        <w:t>готовлении поделки «Сказочный лес»</w:t>
      </w:r>
      <w:r w:rsidRPr="0073590F">
        <w:t>.</w:t>
      </w:r>
    </w:p>
    <w:p w:rsidR="004C4F1E" w:rsidRPr="0073590F" w:rsidRDefault="004C4F1E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>Учащиеся младших классов «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Гоношихинской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>», филиала МКОУ «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СОШ» приняли участие в интерактивной игре «Дорожные ловушки». </w:t>
      </w:r>
      <w:r w:rsidRPr="0073590F">
        <w:rPr>
          <w:rFonts w:ascii="Times New Roman" w:hAnsi="Times New Roman" w:cs="Times New Roman"/>
          <w:sz w:val="24"/>
          <w:szCs w:val="24"/>
        </w:rPr>
        <w:t xml:space="preserve">Соревнуясь, они вспоминали дорожные знаки, отгадывали ребусы и загадки, отвечали на вопросы викторины. В конце игры разыграли </w:t>
      </w:r>
      <w:r w:rsidRPr="0073590F">
        <w:rPr>
          <w:rFonts w:ascii="Times New Roman" w:hAnsi="Times New Roman" w:cs="Times New Roman"/>
          <w:sz w:val="24"/>
          <w:szCs w:val="24"/>
        </w:rPr>
        <w:t>ситуации, в</w:t>
      </w:r>
      <w:r w:rsidRPr="0073590F">
        <w:rPr>
          <w:rFonts w:ascii="Times New Roman" w:hAnsi="Times New Roman" w:cs="Times New Roman"/>
          <w:sz w:val="24"/>
          <w:szCs w:val="24"/>
        </w:rPr>
        <w:t xml:space="preserve"> которых могут оказаться во время пешеходного движения. Тем </w:t>
      </w:r>
      <w:r w:rsidRPr="0073590F">
        <w:rPr>
          <w:rFonts w:ascii="Times New Roman" w:hAnsi="Times New Roman" w:cs="Times New Roman"/>
          <w:sz w:val="24"/>
          <w:szCs w:val="24"/>
        </w:rPr>
        <w:t>самым повторили</w:t>
      </w:r>
      <w:r w:rsidRPr="0073590F">
        <w:rPr>
          <w:rFonts w:ascii="Times New Roman" w:hAnsi="Times New Roman" w:cs="Times New Roman"/>
          <w:sz w:val="24"/>
          <w:szCs w:val="24"/>
        </w:rPr>
        <w:t xml:space="preserve"> правила, которые надо соблюдать на дороге.</w:t>
      </w:r>
    </w:p>
    <w:p w:rsidR="004C4F1E" w:rsidRPr="0073590F" w:rsidRDefault="004C4F1E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>Для старшеклассников был проведен т</w:t>
      </w:r>
      <w:r w:rsidRPr="0073590F">
        <w:rPr>
          <w:rFonts w:ascii="Times New Roman" w:hAnsi="Times New Roman" w:cs="Times New Roman"/>
          <w:sz w:val="24"/>
          <w:szCs w:val="24"/>
        </w:rPr>
        <w:t>урнир знатоков географии</w:t>
      </w:r>
      <w:r w:rsidRPr="0073590F">
        <w:rPr>
          <w:rFonts w:ascii="Times New Roman" w:hAnsi="Times New Roman" w:cs="Times New Roman"/>
          <w:sz w:val="24"/>
          <w:szCs w:val="24"/>
        </w:rPr>
        <w:t>.</w:t>
      </w:r>
    </w:p>
    <w:p w:rsidR="004C4F1E" w:rsidRPr="0073590F" w:rsidRDefault="008D0023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90F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Новомоношкинская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СОШ» жизнь кипит и на каникулах. Теперь в рамках «Точки роста» занятия будут в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>, но такое количество интересных мероприятий, что каникулы пролетят незаметно! Программы дополнительного образования будут наполнены заданиями, конкурсами, которые заинтересуют каждого</w:t>
      </w:r>
      <w:r w:rsidR="00684C91" w:rsidRPr="0073590F">
        <w:rPr>
          <w:rFonts w:ascii="Times New Roman" w:hAnsi="Times New Roman" w:cs="Times New Roman"/>
          <w:sz w:val="24"/>
          <w:szCs w:val="24"/>
        </w:rPr>
        <w:t xml:space="preserve">. </w:t>
      </w:r>
      <w:r w:rsidR="00684C91" w:rsidRPr="00735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учатся играть в шахматы, участвуют в олимпиаде по робототехнике, делают первые самостоятельные работы</w:t>
      </w:r>
      <w:r w:rsidR="00684C91" w:rsidRPr="00735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спортивного кружка БАРС, учат танцевально-спортивную композицию</w:t>
      </w:r>
      <w:r w:rsidR="00684C91" w:rsidRPr="00735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«Мы за ЗОЖ!»</w:t>
      </w:r>
      <w:r w:rsidRPr="0073590F">
        <w:rPr>
          <w:rFonts w:ascii="Times New Roman" w:hAnsi="Times New Roman" w:cs="Times New Roman"/>
          <w:sz w:val="24"/>
          <w:szCs w:val="24"/>
        </w:rPr>
        <w:br/>
      </w:r>
      <w:r w:rsidRPr="0073590F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музей школы объявил конкурс 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 рисунков по номинациям "Памятники архитектуры Алтайского края", "Пейзажи Алтайского края", "Прикладное искусство в малой архитектурой форме"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могут принять участие ребята с 5 до 18 лет.</w:t>
      </w:r>
    </w:p>
    <w:p w:rsidR="008D0023" w:rsidRPr="0073590F" w:rsidRDefault="008D0023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акция «Хочу вам рассказать о моей прочитанной книге»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приурочена к Международному дню школьных библиотек</w:t>
      </w: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собирает всех, кто любит читать. В группе школы в сети «В контакте» ребята размещают видеоролики о любимой книге, посмотрев которые хочется скорее пойти в библиотеку и тоже почитать на досуге. </w:t>
      </w:r>
    </w:p>
    <w:p w:rsidR="008D0023" w:rsidRPr="0073590F" w:rsidRDefault="008D0023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«Дай 5!» также вершит свои добрые дела в селе </w:t>
      </w:r>
      <w:proofErr w:type="spellStart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Новомоношкино</w:t>
      </w:r>
      <w:proofErr w:type="spellEnd"/>
      <w:r w:rsidRPr="007359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4C91" w:rsidRPr="0073590F" w:rsidRDefault="00684C91" w:rsidP="00342C8B">
      <w:pPr>
        <w:pStyle w:val="a3"/>
        <w:spacing w:before="0" w:beforeAutospacing="0" w:after="150" w:afterAutospacing="0"/>
        <w:ind w:firstLine="567"/>
        <w:jc w:val="both"/>
        <w:rPr>
          <w:color w:val="000000"/>
          <w:shd w:val="clear" w:color="auto" w:fill="FFFFFF"/>
        </w:rPr>
      </w:pPr>
      <w:r w:rsidRPr="0073590F">
        <w:t>Учащиеся МБОУ «</w:t>
      </w:r>
      <w:proofErr w:type="spellStart"/>
      <w:r w:rsidRPr="0073590F">
        <w:t>Тягунска</w:t>
      </w:r>
      <w:r w:rsidR="00E40034">
        <w:t>я</w:t>
      </w:r>
      <w:bookmarkStart w:id="0" w:name="_GoBack"/>
      <w:bookmarkEnd w:id="0"/>
      <w:proofErr w:type="spellEnd"/>
      <w:r w:rsidRPr="0073590F">
        <w:t xml:space="preserve"> СОШ» не отстают от ровесников других школ по добрым делам. </w:t>
      </w:r>
      <w:r w:rsidRPr="0073590F">
        <w:rPr>
          <w:color w:val="000000"/>
          <w:shd w:val="clear" w:color="auto" w:fill="FFFFFF"/>
        </w:rPr>
        <w:t>В период сложной эпидемиологическ</w:t>
      </w:r>
      <w:r w:rsidRPr="0073590F">
        <w:rPr>
          <w:color w:val="000000"/>
          <w:shd w:val="clear" w:color="auto" w:fill="FFFFFF"/>
        </w:rPr>
        <w:t xml:space="preserve">ой ситуации активисты РДШ </w:t>
      </w:r>
      <w:r w:rsidRPr="0073590F">
        <w:rPr>
          <w:color w:val="000000"/>
          <w:shd w:val="clear" w:color="auto" w:fill="FFFFFF"/>
        </w:rPr>
        <w:t>школы посетили своих любимых бабушек и дедушек и помогли им сделать ежедневные домашние дела, волонтёры организовали помощь подшефным пожилым, а воспитанники детского сада порадовал</w:t>
      </w:r>
      <w:r w:rsidRPr="0073590F">
        <w:rPr>
          <w:color w:val="000000"/>
          <w:shd w:val="clear" w:color="auto" w:fill="FFFFFF"/>
        </w:rPr>
        <w:t>и их поздравительными открыткам в рамках Дня пожилого человека.</w:t>
      </w:r>
    </w:p>
    <w:p w:rsidR="0073590F" w:rsidRPr="0073590F" w:rsidRDefault="0073590F" w:rsidP="00342C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90F">
        <w:rPr>
          <w:rFonts w:ascii="Times New Roman" w:hAnsi="Times New Roman" w:cs="Times New Roman"/>
          <w:sz w:val="24"/>
          <w:szCs w:val="24"/>
        </w:rPr>
        <w:t xml:space="preserve">И это еще не все. Школьники </w:t>
      </w:r>
      <w:proofErr w:type="spellStart"/>
      <w:r w:rsidRPr="0073590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3590F">
        <w:rPr>
          <w:rFonts w:ascii="Times New Roman" w:hAnsi="Times New Roman" w:cs="Times New Roman"/>
          <w:sz w:val="24"/>
          <w:szCs w:val="24"/>
        </w:rPr>
        <w:t xml:space="preserve"> района участвуют в конкурсах: «Векториада-2020», «</w:t>
      </w:r>
      <w:r w:rsidRPr="0073590F">
        <w:rPr>
          <w:rFonts w:ascii="Times New Roman" w:hAnsi="Times New Roman" w:cs="Times New Roman"/>
          <w:sz w:val="24"/>
          <w:szCs w:val="24"/>
        </w:rPr>
        <w:t>«Вместе Ярче- 2020»</w:t>
      </w:r>
      <w:r w:rsidRPr="0073590F">
        <w:rPr>
          <w:rFonts w:ascii="Times New Roman" w:hAnsi="Times New Roman" w:cs="Times New Roman"/>
          <w:sz w:val="24"/>
          <w:szCs w:val="24"/>
        </w:rPr>
        <w:t xml:space="preserve">, </w:t>
      </w:r>
      <w:r w:rsidRPr="0073590F">
        <w:rPr>
          <w:rFonts w:ascii="Times New Roman" w:hAnsi="Times New Roman" w:cs="Times New Roman"/>
          <w:color w:val="000000"/>
          <w:sz w:val="24"/>
          <w:szCs w:val="24"/>
        </w:rPr>
        <w:t>"Осень, осень в гости просим!"</w:t>
      </w:r>
      <w:r w:rsidRPr="0073590F">
        <w:rPr>
          <w:rFonts w:ascii="Times New Roman" w:hAnsi="Times New Roman" w:cs="Times New Roman"/>
          <w:color w:val="000000"/>
          <w:sz w:val="24"/>
          <w:szCs w:val="24"/>
        </w:rPr>
        <w:t xml:space="preserve">, в онлайн фестивале </w:t>
      </w:r>
      <w:r w:rsidRPr="0073590F">
        <w:rPr>
          <w:rFonts w:ascii="Times New Roman" w:hAnsi="Times New Roman" w:cs="Times New Roman"/>
          <w:color w:val="000000"/>
          <w:sz w:val="24"/>
          <w:szCs w:val="24"/>
        </w:rPr>
        <w:t>детского туризма, краеведения, социально-активной деятельности «Я горжусь тобой, Алтай!</w:t>
      </w:r>
      <w:r w:rsidRPr="0073590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многое еще предстоит узнать, сделать своими руками, снять на видео и поделиться своим опытом.</w:t>
      </w:r>
    </w:p>
    <w:p w:rsidR="0073590F" w:rsidRPr="0073590F" w:rsidRDefault="0073590F" w:rsidP="00342C8B">
      <w:pPr>
        <w:pStyle w:val="a3"/>
        <w:spacing w:before="0" w:beforeAutospacing="0" w:after="150" w:afterAutospacing="0"/>
        <w:ind w:firstLine="567"/>
        <w:jc w:val="both"/>
      </w:pPr>
    </w:p>
    <w:p w:rsidR="004C4F1E" w:rsidRPr="0073590F" w:rsidRDefault="004C4F1E" w:rsidP="00342C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C4F1E" w:rsidRPr="0073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16"/>
    <w:rsid w:val="00342C8B"/>
    <w:rsid w:val="004C4F1E"/>
    <w:rsid w:val="00684C91"/>
    <w:rsid w:val="0073590F"/>
    <w:rsid w:val="007F6AF5"/>
    <w:rsid w:val="008D0023"/>
    <w:rsid w:val="00990916"/>
    <w:rsid w:val="00AA43F1"/>
    <w:rsid w:val="00E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D11"/>
  <w15:chartTrackingRefBased/>
  <w15:docId w15:val="{66130ADC-00C6-41E3-A1E0-5DF9F1BD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9505-A8CD-4FA8-8FEE-6D138BE5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CDT-PC2</dc:creator>
  <cp:keywords/>
  <dc:description/>
  <cp:lastModifiedBy>CDT-PC2</cp:lastModifiedBy>
  <cp:revision>6</cp:revision>
  <dcterms:created xsi:type="dcterms:W3CDTF">2020-10-29T04:12:00Z</dcterms:created>
  <dcterms:modified xsi:type="dcterms:W3CDTF">2020-10-29T04:55:00Z</dcterms:modified>
</cp:coreProperties>
</file>